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EF" w:rsidRDefault="00A01DEF" w:rsidP="00A01DEF">
      <w:pPr>
        <w:rPr>
          <w:b/>
        </w:rPr>
      </w:pPr>
      <w:r w:rsidRPr="00524407">
        <w:rPr>
          <w:b/>
        </w:rPr>
        <w:t xml:space="preserve">Dějepis </w:t>
      </w:r>
      <w:r>
        <w:rPr>
          <w:b/>
        </w:rPr>
        <w:t xml:space="preserve">(odevzdat </w:t>
      </w:r>
      <w:r w:rsidRPr="005B7E8B">
        <w:rPr>
          <w:b/>
          <w:color w:val="FF0000"/>
        </w:rPr>
        <w:t xml:space="preserve">do </w:t>
      </w:r>
      <w:r>
        <w:rPr>
          <w:b/>
          <w:color w:val="FF0000"/>
        </w:rPr>
        <w:t>29</w:t>
      </w:r>
      <w:r w:rsidRPr="005B7E8B">
        <w:rPr>
          <w:b/>
          <w:color w:val="FF0000"/>
        </w:rPr>
        <w:t>.5.)</w:t>
      </w:r>
    </w:p>
    <w:p w:rsidR="00A01DEF" w:rsidRDefault="00A01DEF" w:rsidP="00A01DEF">
      <w:pPr>
        <w:rPr>
          <w:b/>
        </w:rPr>
      </w:pPr>
      <w:r>
        <w:rPr>
          <w:b/>
        </w:rPr>
        <w:t>Zadání (</w:t>
      </w:r>
      <w:proofErr w:type="gramStart"/>
      <w:r>
        <w:rPr>
          <w:b/>
        </w:rPr>
        <w:t>25.5.-.29</w:t>
      </w:r>
      <w:r w:rsidRPr="0030186A">
        <w:rPr>
          <w:b/>
        </w:rPr>
        <w:t>.5</w:t>
      </w:r>
      <w:proofErr w:type="gramEnd"/>
      <w:r w:rsidRPr="0030186A">
        <w:rPr>
          <w:b/>
        </w:rPr>
        <w:t>.</w:t>
      </w:r>
      <w:r>
        <w:rPr>
          <w:b/>
        </w:rPr>
        <w:t xml:space="preserve">) </w:t>
      </w:r>
    </w:p>
    <w:p w:rsidR="00A01DEF" w:rsidRDefault="00A01DEF" w:rsidP="00A01DEF">
      <w:r>
        <w:rPr>
          <w:b/>
        </w:rPr>
        <w:t>1</w:t>
      </w:r>
      <w:r>
        <w:t>) prostuduj text</w:t>
      </w:r>
      <w:r w:rsidRPr="00E16F23">
        <w:t xml:space="preserve"> v učebnici </w:t>
      </w:r>
      <w:r>
        <w:t xml:space="preserve">str. 123-128 kap. Kultura 2. poloviny 19. století a počátku 20. století </w:t>
      </w:r>
    </w:p>
    <w:p w:rsidR="00A01DEF" w:rsidRDefault="00A01DEF" w:rsidP="00A01DEF">
      <w:r w:rsidRPr="0074244E">
        <w:rPr>
          <w:b/>
        </w:rPr>
        <w:t>2)</w:t>
      </w:r>
      <w:r>
        <w:t xml:space="preserve"> vypracuj 2 úkoly z barevných pruhů – do sešitu</w:t>
      </w:r>
    </w:p>
    <w:p w:rsidR="00A01DEF" w:rsidRDefault="00A01DEF" w:rsidP="00A01DEF">
      <w:pPr>
        <w:pStyle w:val="Odstavecseseznamem"/>
        <w:numPr>
          <w:ilvl w:val="0"/>
          <w:numId w:val="1"/>
        </w:numPr>
      </w:pPr>
      <w:r>
        <w:t xml:space="preserve">splň úkol na str. 126 (v barevném pruhu – přiřaď autory a díla) </w:t>
      </w:r>
    </w:p>
    <w:p w:rsidR="00A01DEF" w:rsidRDefault="00A01DEF" w:rsidP="00A01DEF">
      <w:pPr>
        <w:pStyle w:val="Odstavecseseznamem"/>
        <w:numPr>
          <w:ilvl w:val="0"/>
          <w:numId w:val="1"/>
        </w:numPr>
      </w:pPr>
      <w:r>
        <w:t>vyber si další libovolný úkol z barevných pruhů</w:t>
      </w:r>
    </w:p>
    <w:p w:rsidR="00DA5523" w:rsidRPr="00685036" w:rsidRDefault="00DA5523" w:rsidP="00685036">
      <w:bookmarkStart w:id="0" w:name="_GoBack"/>
      <w:bookmarkEnd w:id="0"/>
    </w:p>
    <w:sectPr w:rsidR="00DA5523" w:rsidRPr="0068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882"/>
    <w:multiLevelType w:val="hybridMultilevel"/>
    <w:tmpl w:val="2B22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BA"/>
    <w:rsid w:val="002667C0"/>
    <w:rsid w:val="00494CBA"/>
    <w:rsid w:val="00685036"/>
    <w:rsid w:val="0093650C"/>
    <w:rsid w:val="00A01DEF"/>
    <w:rsid w:val="00AE285B"/>
    <w:rsid w:val="00BA6716"/>
    <w:rsid w:val="00D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8D0DF-2D9D-4D3D-B9D7-12911219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D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671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7</cp:revision>
  <dcterms:created xsi:type="dcterms:W3CDTF">2020-03-29T20:18:00Z</dcterms:created>
  <dcterms:modified xsi:type="dcterms:W3CDTF">2020-05-24T12:22:00Z</dcterms:modified>
</cp:coreProperties>
</file>